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B30B" w14:textId="77777777" w:rsidR="00263923" w:rsidRPr="00DA31FF" w:rsidRDefault="00263923" w:rsidP="00AC0B0F">
      <w:pPr>
        <w:pStyle w:val="1"/>
        <w:rPr>
          <w:color w:val="auto"/>
          <w:sz w:val="28"/>
          <w:szCs w:val="28"/>
        </w:rPr>
      </w:pPr>
      <w:r w:rsidRPr="00DA31FF">
        <w:rPr>
          <w:color w:val="auto"/>
          <w:sz w:val="28"/>
          <w:szCs w:val="28"/>
        </w:rPr>
        <w:t>ЗАЯВКА НА УЧАСТИЕ</w:t>
      </w:r>
    </w:p>
    <w:p w14:paraId="439F5E12" w14:textId="040704BB" w:rsidR="007B4D95" w:rsidRPr="007B4D95" w:rsidRDefault="00154E19" w:rsidP="007B4D95">
      <w:pPr>
        <w:jc w:val="center"/>
        <w:rPr>
          <w:sz w:val="28"/>
          <w:szCs w:val="28"/>
        </w:rPr>
      </w:pPr>
      <w:r w:rsidRPr="007B4D95">
        <w:rPr>
          <w:sz w:val="28"/>
          <w:szCs w:val="28"/>
        </w:rPr>
        <w:t xml:space="preserve">в </w:t>
      </w:r>
      <w:r w:rsidR="007B4D95" w:rsidRPr="007B4D95">
        <w:rPr>
          <w:sz w:val="28"/>
          <w:szCs w:val="28"/>
        </w:rPr>
        <w:t>Н</w:t>
      </w:r>
      <w:r w:rsidR="007B4D95" w:rsidRPr="007B4D95">
        <w:rPr>
          <w:sz w:val="28"/>
          <w:szCs w:val="28"/>
        </w:rPr>
        <w:t>аучн</w:t>
      </w:r>
      <w:r w:rsidR="007B4D95" w:rsidRPr="007B4D95">
        <w:rPr>
          <w:sz w:val="28"/>
          <w:szCs w:val="28"/>
        </w:rPr>
        <w:t>ой</w:t>
      </w:r>
      <w:r w:rsidR="007B4D95" w:rsidRPr="007B4D95">
        <w:rPr>
          <w:sz w:val="28"/>
          <w:szCs w:val="28"/>
        </w:rPr>
        <w:t xml:space="preserve"> конференци</w:t>
      </w:r>
      <w:r w:rsidR="007B4D95" w:rsidRPr="007B4D95">
        <w:rPr>
          <w:sz w:val="28"/>
          <w:szCs w:val="28"/>
        </w:rPr>
        <w:t>и</w:t>
      </w:r>
      <w:r w:rsidR="007B4D95" w:rsidRPr="007B4D95">
        <w:rPr>
          <w:sz w:val="28"/>
          <w:szCs w:val="28"/>
        </w:rPr>
        <w:t>, посвященн</w:t>
      </w:r>
      <w:r w:rsidR="007B4D95" w:rsidRPr="007B4D95">
        <w:rPr>
          <w:sz w:val="28"/>
          <w:szCs w:val="28"/>
        </w:rPr>
        <w:t>ой</w:t>
      </w:r>
      <w:r w:rsidR="007B4D95" w:rsidRPr="007B4D95">
        <w:rPr>
          <w:sz w:val="28"/>
          <w:szCs w:val="28"/>
        </w:rPr>
        <w:t xml:space="preserve"> </w:t>
      </w:r>
      <w:proofErr w:type="spellStart"/>
      <w:r w:rsidR="007B4D95" w:rsidRPr="007B4D95">
        <w:rPr>
          <w:sz w:val="28"/>
          <w:szCs w:val="28"/>
        </w:rPr>
        <w:t>Геннадиевской</w:t>
      </w:r>
      <w:proofErr w:type="spellEnd"/>
      <w:r w:rsidR="007B4D95" w:rsidRPr="007B4D95">
        <w:rPr>
          <w:sz w:val="28"/>
          <w:szCs w:val="28"/>
        </w:rPr>
        <w:t xml:space="preserve"> Библии 1499 года</w:t>
      </w:r>
    </w:p>
    <w:p w14:paraId="3BEE06BD" w14:textId="7A2F8D6F" w:rsidR="00B02F7B" w:rsidRDefault="007B4D95" w:rsidP="00AC0B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 апреля</w:t>
      </w:r>
      <w:r w:rsidR="00AE4FD1">
        <w:rPr>
          <w:bCs/>
          <w:sz w:val="28"/>
          <w:szCs w:val="28"/>
        </w:rPr>
        <w:t xml:space="preserve"> 202</w:t>
      </w:r>
      <w:r w:rsidR="007241F0">
        <w:rPr>
          <w:bCs/>
          <w:sz w:val="28"/>
          <w:szCs w:val="28"/>
          <w:lang w:val="en-US"/>
        </w:rPr>
        <w:t>6</w:t>
      </w:r>
      <w:r w:rsidR="00154E19" w:rsidRPr="00154E19">
        <w:rPr>
          <w:bCs/>
          <w:sz w:val="28"/>
          <w:szCs w:val="28"/>
        </w:rPr>
        <w:t xml:space="preserve"> года</w:t>
      </w:r>
    </w:p>
    <w:p w14:paraId="6C667AC7" w14:textId="77777777" w:rsidR="00AC0B0F" w:rsidRPr="00AC0B0F" w:rsidRDefault="00AC0B0F" w:rsidP="00AC0B0F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4430"/>
        <w:gridCol w:w="3853"/>
      </w:tblGrid>
      <w:tr w:rsidR="00AC0B0F" w:rsidRPr="00AC0B0F" w14:paraId="51D53903" w14:textId="77777777" w:rsidTr="007B4D95">
        <w:trPr>
          <w:trHeight w:val="624"/>
        </w:trPr>
        <w:tc>
          <w:tcPr>
            <w:tcW w:w="0" w:type="auto"/>
          </w:tcPr>
          <w:p w14:paraId="3281289E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1</w:t>
            </w:r>
          </w:p>
        </w:tc>
        <w:tc>
          <w:tcPr>
            <w:tcW w:w="4430" w:type="dxa"/>
          </w:tcPr>
          <w:p w14:paraId="200006D9" w14:textId="77777777" w:rsidR="00AC0B0F" w:rsidRPr="00AC0B0F" w:rsidRDefault="00154E19" w:rsidP="00154E19">
            <w:pPr>
              <w:rPr>
                <w:sz w:val="28"/>
                <w:szCs w:val="28"/>
              </w:rPr>
            </w:pPr>
            <w:r w:rsidRPr="00154E19">
              <w:rPr>
                <w:sz w:val="28"/>
                <w:szCs w:val="28"/>
              </w:rPr>
              <w:t>ФИО (полностью</w:t>
            </w:r>
            <w:r>
              <w:rPr>
                <w:sz w:val="28"/>
                <w:szCs w:val="28"/>
              </w:rPr>
              <w:t>), священный сан (при наличии)</w:t>
            </w:r>
          </w:p>
        </w:tc>
        <w:tc>
          <w:tcPr>
            <w:tcW w:w="3853" w:type="dxa"/>
          </w:tcPr>
          <w:p w14:paraId="3C137751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05D5E3C7" w14:textId="77777777" w:rsidTr="007B4D95">
        <w:trPr>
          <w:trHeight w:val="624"/>
        </w:trPr>
        <w:tc>
          <w:tcPr>
            <w:tcW w:w="0" w:type="auto"/>
          </w:tcPr>
          <w:p w14:paraId="7BF91914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2</w:t>
            </w:r>
          </w:p>
        </w:tc>
        <w:tc>
          <w:tcPr>
            <w:tcW w:w="4430" w:type="dxa"/>
          </w:tcPr>
          <w:p w14:paraId="1E44112C" w14:textId="3F2E432D" w:rsidR="00AC0B0F" w:rsidRPr="00AC0B0F" w:rsidRDefault="007B4D95" w:rsidP="001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C25DE" w:rsidRPr="00AC25DE">
              <w:rPr>
                <w:sz w:val="28"/>
                <w:szCs w:val="28"/>
              </w:rPr>
              <w:t>есто работы</w:t>
            </w:r>
          </w:p>
        </w:tc>
        <w:tc>
          <w:tcPr>
            <w:tcW w:w="3853" w:type="dxa"/>
          </w:tcPr>
          <w:p w14:paraId="34539708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7B4D95" w:rsidRPr="00AC0B0F" w14:paraId="2A549B18" w14:textId="77777777" w:rsidTr="007B4D95">
        <w:trPr>
          <w:trHeight w:val="624"/>
        </w:trPr>
        <w:tc>
          <w:tcPr>
            <w:tcW w:w="0" w:type="auto"/>
          </w:tcPr>
          <w:p w14:paraId="6AB448FC" w14:textId="0ACEB02E" w:rsidR="007B4D95" w:rsidRPr="00AC0B0F" w:rsidRDefault="007B4D95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30" w:type="dxa"/>
          </w:tcPr>
          <w:p w14:paraId="2160CBE8" w14:textId="02041491" w:rsidR="007B4D95" w:rsidRDefault="007B4D95" w:rsidP="001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C25DE">
              <w:rPr>
                <w:sz w:val="28"/>
                <w:szCs w:val="28"/>
              </w:rPr>
              <w:t>олжност</w:t>
            </w:r>
            <w:r>
              <w:rPr>
                <w:sz w:val="28"/>
                <w:szCs w:val="28"/>
              </w:rPr>
              <w:t>ь</w:t>
            </w:r>
            <w:r w:rsidRPr="00AC25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53" w:type="dxa"/>
          </w:tcPr>
          <w:p w14:paraId="197B4D63" w14:textId="77777777" w:rsidR="007B4D95" w:rsidRPr="00AC0B0F" w:rsidRDefault="007B4D95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7B4D95" w:rsidRPr="00AC0B0F" w14:paraId="79EADFA7" w14:textId="77777777" w:rsidTr="007B4D95">
        <w:trPr>
          <w:trHeight w:val="624"/>
        </w:trPr>
        <w:tc>
          <w:tcPr>
            <w:tcW w:w="0" w:type="auto"/>
          </w:tcPr>
          <w:p w14:paraId="1F65331E" w14:textId="3BF22285" w:rsidR="007B4D95" w:rsidRPr="00AC0B0F" w:rsidRDefault="007B4D95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30" w:type="dxa"/>
          </w:tcPr>
          <w:p w14:paraId="0866B7BB" w14:textId="7195C315" w:rsidR="007B4D95" w:rsidRDefault="007B4D95" w:rsidP="00154E19">
            <w:pPr>
              <w:rPr>
                <w:sz w:val="28"/>
                <w:szCs w:val="28"/>
              </w:rPr>
            </w:pPr>
            <w:r w:rsidRPr="00AC25DE">
              <w:rPr>
                <w:sz w:val="28"/>
                <w:szCs w:val="28"/>
              </w:rPr>
              <w:t>Учен</w:t>
            </w:r>
            <w:r>
              <w:rPr>
                <w:sz w:val="28"/>
                <w:szCs w:val="28"/>
              </w:rPr>
              <w:t>ая</w:t>
            </w:r>
            <w:r w:rsidRPr="00AC25DE">
              <w:rPr>
                <w:sz w:val="28"/>
                <w:szCs w:val="28"/>
              </w:rPr>
              <w:t xml:space="preserve"> степен</w:t>
            </w:r>
            <w:r>
              <w:rPr>
                <w:sz w:val="28"/>
                <w:szCs w:val="28"/>
              </w:rPr>
              <w:t>ь</w:t>
            </w:r>
            <w:r w:rsidRPr="00AC25DE">
              <w:rPr>
                <w:sz w:val="28"/>
                <w:szCs w:val="28"/>
              </w:rPr>
              <w:t>, учен</w:t>
            </w:r>
            <w:r>
              <w:rPr>
                <w:sz w:val="28"/>
                <w:szCs w:val="28"/>
              </w:rPr>
              <w:t>ое</w:t>
            </w:r>
            <w:r w:rsidRPr="00AC25DE">
              <w:rPr>
                <w:sz w:val="28"/>
                <w:szCs w:val="28"/>
              </w:rPr>
              <w:t xml:space="preserve"> звани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853" w:type="dxa"/>
          </w:tcPr>
          <w:p w14:paraId="67A32C64" w14:textId="77777777" w:rsidR="007B4D95" w:rsidRPr="00AC0B0F" w:rsidRDefault="007B4D95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7B4D95" w:rsidRPr="00AC0B0F" w14:paraId="0E90FB6A" w14:textId="77777777" w:rsidTr="007B4D95">
        <w:trPr>
          <w:trHeight w:val="624"/>
        </w:trPr>
        <w:tc>
          <w:tcPr>
            <w:tcW w:w="0" w:type="auto"/>
          </w:tcPr>
          <w:p w14:paraId="1D4DF942" w14:textId="3BCF1B2C" w:rsidR="007B4D95" w:rsidRDefault="007B4D95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30" w:type="dxa"/>
          </w:tcPr>
          <w:p w14:paraId="5360166B" w14:textId="69EE3443" w:rsidR="007B4D95" w:rsidRPr="00AC25DE" w:rsidRDefault="007B4D95" w:rsidP="001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выступления</w:t>
            </w:r>
          </w:p>
        </w:tc>
        <w:tc>
          <w:tcPr>
            <w:tcW w:w="3853" w:type="dxa"/>
          </w:tcPr>
          <w:p w14:paraId="2848DE9D" w14:textId="77777777" w:rsidR="007B4D95" w:rsidRPr="00AC0B0F" w:rsidRDefault="007B4D95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5447C413" w14:textId="77777777" w:rsidTr="007B4D95">
        <w:trPr>
          <w:trHeight w:val="624"/>
        </w:trPr>
        <w:tc>
          <w:tcPr>
            <w:tcW w:w="0" w:type="auto"/>
          </w:tcPr>
          <w:p w14:paraId="799002E9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3</w:t>
            </w:r>
          </w:p>
        </w:tc>
        <w:tc>
          <w:tcPr>
            <w:tcW w:w="4430" w:type="dxa"/>
          </w:tcPr>
          <w:p w14:paraId="24CC98A3" w14:textId="1489D6C1" w:rsidR="00AC0B0F" w:rsidRPr="00AC0B0F" w:rsidRDefault="00154E19" w:rsidP="00154E19">
            <w:pPr>
              <w:rPr>
                <w:sz w:val="28"/>
                <w:szCs w:val="28"/>
              </w:rPr>
            </w:pPr>
            <w:r w:rsidRPr="00154E19">
              <w:rPr>
                <w:sz w:val="28"/>
                <w:szCs w:val="28"/>
              </w:rPr>
              <w:t>Личная контактная информация: номер мобильного те</w:t>
            </w:r>
            <w:r>
              <w:rPr>
                <w:sz w:val="28"/>
                <w:szCs w:val="28"/>
              </w:rPr>
              <w:t xml:space="preserve">лефона </w:t>
            </w:r>
          </w:p>
        </w:tc>
        <w:tc>
          <w:tcPr>
            <w:tcW w:w="3853" w:type="dxa"/>
          </w:tcPr>
          <w:p w14:paraId="58085F95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3C461843" w14:textId="77777777" w:rsidTr="007B4D95">
        <w:trPr>
          <w:trHeight w:val="624"/>
        </w:trPr>
        <w:tc>
          <w:tcPr>
            <w:tcW w:w="0" w:type="auto"/>
          </w:tcPr>
          <w:p w14:paraId="6039EAC9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4</w:t>
            </w:r>
          </w:p>
        </w:tc>
        <w:tc>
          <w:tcPr>
            <w:tcW w:w="4430" w:type="dxa"/>
          </w:tcPr>
          <w:p w14:paraId="28F111B7" w14:textId="67F3F1A3" w:rsidR="00AC0B0F" w:rsidRPr="00AC0B0F" w:rsidRDefault="007B4D95" w:rsidP="001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дрес электронной почты</w:t>
            </w:r>
          </w:p>
        </w:tc>
        <w:tc>
          <w:tcPr>
            <w:tcW w:w="3853" w:type="dxa"/>
          </w:tcPr>
          <w:p w14:paraId="43415426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50660DF2" w14:textId="77777777" w:rsidTr="007B4D95">
        <w:trPr>
          <w:trHeight w:val="624"/>
        </w:trPr>
        <w:tc>
          <w:tcPr>
            <w:tcW w:w="0" w:type="auto"/>
          </w:tcPr>
          <w:p w14:paraId="2ACBAB00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30" w:type="dxa"/>
          </w:tcPr>
          <w:p w14:paraId="626BF11F" w14:textId="07006A1B" w:rsidR="00AC0B0F" w:rsidRPr="00AC0B0F" w:rsidRDefault="00154E19" w:rsidP="00154E19">
            <w:pPr>
              <w:rPr>
                <w:sz w:val="28"/>
                <w:szCs w:val="28"/>
              </w:rPr>
            </w:pPr>
            <w:r w:rsidRPr="00154E19">
              <w:rPr>
                <w:sz w:val="28"/>
                <w:szCs w:val="28"/>
              </w:rPr>
              <w:t>Форма</w:t>
            </w:r>
            <w:r w:rsidR="007B4D95">
              <w:rPr>
                <w:sz w:val="28"/>
                <w:szCs w:val="28"/>
              </w:rPr>
              <w:t>т</w:t>
            </w:r>
            <w:r w:rsidRPr="00154E19">
              <w:rPr>
                <w:sz w:val="28"/>
                <w:szCs w:val="28"/>
              </w:rPr>
              <w:t xml:space="preserve"> участия: очно </w:t>
            </w:r>
            <w:r>
              <w:rPr>
                <w:sz w:val="28"/>
                <w:szCs w:val="28"/>
              </w:rPr>
              <w:t>/ дистанционно</w:t>
            </w:r>
          </w:p>
        </w:tc>
        <w:tc>
          <w:tcPr>
            <w:tcW w:w="3853" w:type="dxa"/>
          </w:tcPr>
          <w:p w14:paraId="620E0F19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</w:tbl>
    <w:p w14:paraId="1A8CA05B" w14:textId="77777777" w:rsidR="00C24E2D" w:rsidRDefault="00C24E2D" w:rsidP="00AC0B0F"/>
    <w:sectPr w:rsidR="00C24E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AA"/>
    <w:rsid w:val="00023C26"/>
    <w:rsid w:val="0003645B"/>
    <w:rsid w:val="000602E7"/>
    <w:rsid w:val="001206A7"/>
    <w:rsid w:val="00154E19"/>
    <w:rsid w:val="00263923"/>
    <w:rsid w:val="00277EE3"/>
    <w:rsid w:val="002C2D05"/>
    <w:rsid w:val="002E0A7F"/>
    <w:rsid w:val="002F110B"/>
    <w:rsid w:val="0035262B"/>
    <w:rsid w:val="00482DAA"/>
    <w:rsid w:val="00483FE7"/>
    <w:rsid w:val="00484C6B"/>
    <w:rsid w:val="00485617"/>
    <w:rsid w:val="004F2707"/>
    <w:rsid w:val="00660403"/>
    <w:rsid w:val="007241F0"/>
    <w:rsid w:val="007B4D95"/>
    <w:rsid w:val="008108BD"/>
    <w:rsid w:val="008C7981"/>
    <w:rsid w:val="008F6199"/>
    <w:rsid w:val="00930F5F"/>
    <w:rsid w:val="009571F8"/>
    <w:rsid w:val="00A26904"/>
    <w:rsid w:val="00AC0B0F"/>
    <w:rsid w:val="00AC25DE"/>
    <w:rsid w:val="00AE4FD1"/>
    <w:rsid w:val="00B02F7B"/>
    <w:rsid w:val="00BA7475"/>
    <w:rsid w:val="00C24E2D"/>
    <w:rsid w:val="00C626A8"/>
    <w:rsid w:val="00DF42A2"/>
    <w:rsid w:val="00E80FBF"/>
    <w:rsid w:val="00F13D9D"/>
    <w:rsid w:val="00F22D8F"/>
    <w:rsid w:val="00F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77C1"/>
  <w15:docId w15:val="{79C22DC1-0700-4006-8841-1AD81352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3923"/>
    <w:pPr>
      <w:keepNext/>
      <w:jc w:val="center"/>
      <w:outlineLvl w:val="0"/>
    </w:pPr>
    <w:rPr>
      <w:b/>
      <w:bCs/>
      <w:color w:val="4D4D4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D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923"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paragraph" w:customStyle="1" w:styleId="ConsPlusNormal">
    <w:name w:val="ConsPlusNormal"/>
    <w:rsid w:val="00263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C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B4D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Дмитрий Лихошерст</cp:lastModifiedBy>
  <cp:revision>2</cp:revision>
  <dcterms:created xsi:type="dcterms:W3CDTF">2026-02-24T13:55:00Z</dcterms:created>
  <dcterms:modified xsi:type="dcterms:W3CDTF">2026-02-24T13:55:00Z</dcterms:modified>
</cp:coreProperties>
</file>